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D0" w:rsidRPr="004E43D0" w:rsidRDefault="004E43D0" w:rsidP="004E43D0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i/>
          <w:kern w:val="2"/>
          <w:sz w:val="18"/>
          <w:szCs w:val="18"/>
          <w:lang w:eastAsia="zh-CN" w:bidi="hi-IN"/>
        </w:rPr>
      </w:pPr>
      <w:r w:rsidRPr="004E43D0">
        <w:rPr>
          <w:rFonts w:ascii="Calibri" w:eastAsia="SimSun" w:hAnsi="Calibri" w:cs="Calibri"/>
          <w:i/>
          <w:kern w:val="2"/>
          <w:sz w:val="18"/>
          <w:szCs w:val="18"/>
          <w:lang w:eastAsia="zh-CN" w:bidi="hi-IN"/>
        </w:rPr>
        <w:t xml:space="preserve">załącznik nr </w:t>
      </w:r>
      <w:r>
        <w:rPr>
          <w:rFonts w:ascii="Calibri" w:eastAsia="SimSun" w:hAnsi="Calibri" w:cs="Calibri"/>
          <w:i/>
          <w:kern w:val="2"/>
          <w:sz w:val="18"/>
          <w:szCs w:val="18"/>
          <w:lang w:eastAsia="zh-CN" w:bidi="hi-IN"/>
        </w:rPr>
        <w:t>4</w:t>
      </w:r>
      <w:r w:rsidRPr="004E43D0">
        <w:rPr>
          <w:rFonts w:ascii="Calibri" w:eastAsia="SimSun" w:hAnsi="Calibri" w:cs="Calibri"/>
          <w:i/>
          <w:kern w:val="2"/>
          <w:sz w:val="18"/>
          <w:szCs w:val="18"/>
          <w:lang w:eastAsia="zh-CN" w:bidi="hi-IN"/>
        </w:rPr>
        <w:t xml:space="preserve"> do Uchwały 15/2022 z dnia 22.03.2022</w:t>
      </w:r>
    </w:p>
    <w:p w:rsidR="00C171B1" w:rsidRDefault="00C171B1" w:rsidP="00AD56BF">
      <w:pPr>
        <w:rPr>
          <w:rFonts w:ascii="Times New Roman" w:hAnsi="Times New Roman" w:cs="Times New Roman"/>
          <w:sz w:val="24"/>
          <w:szCs w:val="24"/>
        </w:rPr>
      </w:pPr>
    </w:p>
    <w:p w:rsidR="004E43D0" w:rsidRDefault="004E43D0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Default="00CA5E01" w:rsidP="00AD56BF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………………….                                  </w:t>
      </w:r>
      <w:r w:rsidR="006E193B">
        <w:rPr>
          <w:rFonts w:ascii="Times New Roman" w:hAnsi="Times New Roman" w:cs="Times New Roman"/>
          <w:sz w:val="24"/>
          <w:szCs w:val="24"/>
        </w:rPr>
        <w:t>………</w:t>
      </w:r>
      <w:r w:rsidR="00AD56BF">
        <w:rPr>
          <w:rFonts w:ascii="Times New Roman" w:hAnsi="Times New Roman" w:cs="Times New Roman"/>
          <w:sz w:val="24"/>
          <w:szCs w:val="24"/>
        </w:rPr>
        <w:t xml:space="preserve"> .………, dnia………….…..</w:t>
      </w:r>
      <w:r w:rsidR="004F48FD" w:rsidRPr="00172474">
        <w:rPr>
          <w:rFonts w:ascii="Times New Roman" w:hAnsi="Times New Roman" w:cs="Times New Roman"/>
          <w:sz w:val="24"/>
          <w:szCs w:val="24"/>
        </w:rPr>
        <w:t>r.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imię i nazwisko</w:t>
      </w:r>
      <w:r w:rsidR="004F48FD" w:rsidRPr="00172474">
        <w:rPr>
          <w:rFonts w:ascii="Times New Roman" w:hAnsi="Times New Roman" w:cs="Times New Roman"/>
          <w:sz w:val="24"/>
          <w:szCs w:val="24"/>
        </w:rPr>
        <w:t xml:space="preserve"> 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D56BF" w:rsidRPr="00CA5E01">
        <w:rPr>
          <w:rFonts w:ascii="Times New Roman" w:hAnsi="Times New Roman" w:cs="Times New Roman"/>
          <w:i/>
          <w:sz w:val="18"/>
          <w:szCs w:val="18"/>
        </w:rPr>
        <w:t>stanowisko, katedra</w:t>
      </w:r>
      <w:r w:rsidR="00AD56BF"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="00AD56B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AD56BF" w:rsidRPr="00AD56BF">
        <w:rPr>
          <w:rFonts w:ascii="Times New Roman" w:hAnsi="Times New Roman" w:cs="Times New Roman"/>
          <w:i/>
          <w:sz w:val="18"/>
          <w:szCs w:val="18"/>
        </w:rPr>
        <w:t>adres</w:t>
      </w:r>
      <w:r>
        <w:rPr>
          <w:rFonts w:ascii="Times New Roman" w:hAnsi="Times New Roman" w:cs="Times New Roman"/>
          <w:sz w:val="24"/>
          <w:szCs w:val="24"/>
        </w:rPr>
        <w:br/>
      </w:r>
      <w:r w:rsidR="00AD56B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271A9A" w:rsidRPr="00AD56BF" w:rsidRDefault="00271A9A" w:rsidP="00AD56BF">
      <w:pPr>
        <w:rPr>
          <w:rFonts w:ascii="Times New Roman" w:hAnsi="Times New Roman" w:cs="Times New Roman"/>
          <w:sz w:val="24"/>
          <w:szCs w:val="24"/>
        </w:rPr>
      </w:pPr>
    </w:p>
    <w:p w:rsidR="00E91762" w:rsidRPr="00E91762" w:rsidRDefault="00E91762" w:rsidP="00E9176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</w:t>
      </w:r>
      <w:r w:rsidR="00AD56BF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Prof. dr hab. Michał Marszałł </w:t>
      </w:r>
    </w:p>
    <w:p w:rsidR="0004082F" w:rsidRDefault="00E91762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odniczący Rady Dyscypliny </w:t>
      </w:r>
    </w:p>
    <w:p w:rsidR="00E91762" w:rsidRPr="00E91762" w:rsidRDefault="0004082F" w:rsidP="00E91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Nauki </w:t>
      </w:r>
      <w:r w:rsidR="00E91762"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Farmaceutyczne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0408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Wydział Farmaceutyczny, Collegium </w:t>
      </w:r>
      <w:proofErr w:type="spellStart"/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Medicum</w:t>
      </w:r>
      <w:proofErr w:type="spellEnd"/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im. Ludwika Rydygiera w Bydgoszczy </w:t>
      </w:r>
    </w:p>
    <w:p w:rsidR="00E91762" w:rsidRPr="00E91762" w:rsidRDefault="00E91762" w:rsidP="00E91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="00AD56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E917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Uniwersytet Mikołaja Kopernika w Toruniu</w:t>
      </w:r>
    </w:p>
    <w:p w:rsidR="000D3C52" w:rsidRDefault="000D3C52" w:rsidP="000D3C52">
      <w:pPr>
        <w:rPr>
          <w:rFonts w:ascii="Times New Roman" w:hAnsi="Times New Roman" w:cs="Times New Roman"/>
          <w:sz w:val="24"/>
          <w:szCs w:val="24"/>
        </w:rPr>
      </w:pPr>
    </w:p>
    <w:p w:rsidR="00271A9A" w:rsidRPr="00172474" w:rsidRDefault="00271A9A" w:rsidP="000D3C52">
      <w:pPr>
        <w:rPr>
          <w:rFonts w:ascii="Times New Roman" w:hAnsi="Times New Roman" w:cs="Times New Roman"/>
          <w:sz w:val="24"/>
          <w:szCs w:val="24"/>
        </w:rPr>
      </w:pPr>
    </w:p>
    <w:p w:rsidR="0004082F" w:rsidRDefault="00172474" w:rsidP="00040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A01">
        <w:rPr>
          <w:rFonts w:ascii="Times New Roman" w:hAnsi="Times New Roman" w:cs="Times New Roman"/>
          <w:sz w:val="24"/>
          <w:szCs w:val="24"/>
        </w:rPr>
        <w:t xml:space="preserve">Wyrażam zgodę na objęcie </w:t>
      </w:r>
      <w:r>
        <w:rPr>
          <w:rFonts w:ascii="Times New Roman" w:hAnsi="Times New Roman" w:cs="Times New Roman"/>
          <w:sz w:val="24"/>
          <w:szCs w:val="24"/>
        </w:rPr>
        <w:t>funkcji promotora</w:t>
      </w:r>
      <w:r w:rsidR="0004082F">
        <w:rPr>
          <w:rFonts w:ascii="Times New Roman" w:hAnsi="Times New Roman" w:cs="Times New Roman"/>
          <w:sz w:val="24"/>
          <w:szCs w:val="24"/>
        </w:rPr>
        <w:t xml:space="preserve"> / promotora pomocniczego*</w:t>
      </w:r>
      <w:r w:rsidRPr="005D6A01"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432558">
        <w:rPr>
          <w:rFonts w:ascii="Times New Roman" w:hAnsi="Times New Roman" w:cs="Times New Roman"/>
          <w:sz w:val="24"/>
          <w:szCs w:val="24"/>
        </w:rPr>
        <w:t xml:space="preserve">w </w:t>
      </w:r>
      <w:r w:rsidR="00E91762">
        <w:rPr>
          <w:rFonts w:ascii="Times New Roman" w:hAnsi="Times New Roman" w:cs="Times New Roman"/>
          <w:sz w:val="24"/>
          <w:szCs w:val="24"/>
        </w:rPr>
        <w:t>postępowaniu o nadanie stopnia doktora</w:t>
      </w:r>
      <w:r w:rsidR="00432558">
        <w:rPr>
          <w:rFonts w:ascii="Times New Roman" w:hAnsi="Times New Roman" w:cs="Times New Roman"/>
          <w:sz w:val="24"/>
          <w:szCs w:val="24"/>
        </w:rPr>
        <w:t xml:space="preserve"> </w:t>
      </w:r>
      <w:r w:rsidR="00E917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61E62">
        <w:rPr>
          <w:rFonts w:ascii="Times New Roman" w:hAnsi="Times New Roman" w:cs="Times New Roman"/>
          <w:sz w:val="24"/>
          <w:szCs w:val="24"/>
        </w:rPr>
        <w:t>i</w:t>
      </w:r>
      <w:r w:rsidR="00E91762">
        <w:rPr>
          <w:rFonts w:ascii="Times New Roman" w:hAnsi="Times New Roman" w:cs="Times New Roman"/>
          <w:sz w:val="24"/>
          <w:szCs w:val="24"/>
        </w:rPr>
        <w:t>/P</w:t>
      </w:r>
      <w:r w:rsidR="00CA5E01">
        <w:rPr>
          <w:rFonts w:ascii="Times New Roman" w:hAnsi="Times New Roman" w:cs="Times New Roman"/>
          <w:sz w:val="24"/>
          <w:szCs w:val="24"/>
        </w:rPr>
        <w:t>an</w:t>
      </w:r>
      <w:r w:rsidR="00E91762">
        <w:rPr>
          <w:rFonts w:ascii="Times New Roman" w:hAnsi="Times New Roman" w:cs="Times New Roman"/>
          <w:sz w:val="24"/>
          <w:szCs w:val="24"/>
        </w:rPr>
        <w:t>u</w:t>
      </w:r>
      <w:r w:rsidR="00F2652F">
        <w:rPr>
          <w:rFonts w:ascii="Times New Roman" w:hAnsi="Times New Roman" w:cs="Times New Roman"/>
          <w:sz w:val="24"/>
          <w:szCs w:val="24"/>
        </w:rPr>
        <w:t xml:space="preserve"> </w:t>
      </w:r>
      <w:r w:rsidR="00CA5E01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, na Wydziale Farmaceutycznym Collegium </w:t>
      </w:r>
      <w:proofErr w:type="spellStart"/>
      <w:r w:rsidR="00F2652F" w:rsidRPr="00F2652F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F2652F" w:rsidRPr="00F2652F">
        <w:rPr>
          <w:rFonts w:ascii="Times New Roman" w:hAnsi="Times New Roman" w:cs="Times New Roman"/>
          <w:sz w:val="24"/>
          <w:szCs w:val="24"/>
        </w:rPr>
        <w:t xml:space="preserve"> im. Ludwika Rydygiera w Bydgoszczy, Uniwersytetu Mikołaja Kopernika w Toruniu w </w:t>
      </w:r>
      <w:r w:rsidR="00B15C3B">
        <w:rPr>
          <w:rFonts w:ascii="Times New Roman" w:hAnsi="Times New Roman" w:cs="Times New Roman"/>
          <w:sz w:val="24"/>
          <w:szCs w:val="24"/>
        </w:rPr>
        <w:t>dziedzinie</w:t>
      </w:r>
      <w:r w:rsidR="00E91762">
        <w:rPr>
          <w:rFonts w:ascii="Times New Roman" w:hAnsi="Times New Roman" w:cs="Times New Roman"/>
          <w:sz w:val="24"/>
          <w:szCs w:val="24"/>
        </w:rPr>
        <w:t xml:space="preserve"> N</w:t>
      </w:r>
      <w:r w:rsidR="00F2652F" w:rsidRPr="00F2652F">
        <w:rPr>
          <w:rFonts w:ascii="Times New Roman" w:hAnsi="Times New Roman" w:cs="Times New Roman"/>
          <w:sz w:val="24"/>
          <w:szCs w:val="24"/>
        </w:rPr>
        <w:t xml:space="preserve">auk </w:t>
      </w:r>
      <w:r w:rsidR="00E91762">
        <w:rPr>
          <w:rFonts w:ascii="Times New Roman" w:hAnsi="Times New Roman" w:cs="Times New Roman"/>
          <w:sz w:val="24"/>
          <w:szCs w:val="24"/>
        </w:rPr>
        <w:t>M</w:t>
      </w:r>
      <w:r w:rsidR="00CA5E01">
        <w:rPr>
          <w:rFonts w:ascii="Times New Roman" w:hAnsi="Times New Roman" w:cs="Times New Roman"/>
          <w:sz w:val="24"/>
          <w:szCs w:val="24"/>
        </w:rPr>
        <w:t xml:space="preserve">edycznych </w:t>
      </w:r>
      <w:r w:rsidR="00E91762">
        <w:rPr>
          <w:rFonts w:ascii="Times New Roman" w:hAnsi="Times New Roman" w:cs="Times New Roman"/>
          <w:sz w:val="24"/>
          <w:szCs w:val="24"/>
        </w:rPr>
        <w:t xml:space="preserve">i Nauk </w:t>
      </w:r>
      <w:r w:rsidR="0004082F">
        <w:rPr>
          <w:rFonts w:ascii="Times New Roman" w:hAnsi="Times New Roman" w:cs="Times New Roman"/>
          <w:sz w:val="24"/>
          <w:szCs w:val="24"/>
        </w:rPr>
        <w:br/>
      </w:r>
      <w:r w:rsidR="00E91762">
        <w:rPr>
          <w:rFonts w:ascii="Times New Roman" w:hAnsi="Times New Roman" w:cs="Times New Roman"/>
          <w:sz w:val="24"/>
          <w:szCs w:val="24"/>
        </w:rPr>
        <w:t>o Zdrowiu w dyscyplinie Nauki Farmaceutyczne</w:t>
      </w:r>
      <w:r w:rsidR="00CA5E01">
        <w:rPr>
          <w:rFonts w:ascii="Times New Roman" w:hAnsi="Times New Roman" w:cs="Times New Roman"/>
          <w:sz w:val="24"/>
          <w:szCs w:val="24"/>
        </w:rPr>
        <w:t>.</w:t>
      </w:r>
      <w:r w:rsidR="00E9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2F" w:rsidRDefault="00E91762" w:rsidP="00040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temat pracy</w:t>
      </w:r>
      <w:r w:rsidR="0004082F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B143FE">
        <w:rPr>
          <w:rFonts w:ascii="Times New Roman" w:hAnsi="Times New Roman" w:cs="Times New Roman"/>
          <w:sz w:val="24"/>
          <w:szCs w:val="24"/>
        </w:rPr>
        <w:t>Oś</w:t>
      </w:r>
      <w:r w:rsidR="00AD56BF">
        <w:rPr>
          <w:rFonts w:ascii="Times New Roman" w:hAnsi="Times New Roman" w:cs="Times New Roman"/>
          <w:sz w:val="24"/>
          <w:szCs w:val="24"/>
        </w:rPr>
        <w:t xml:space="preserve">wiadczam, że </w:t>
      </w:r>
      <w:r w:rsidR="00CF2640" w:rsidRPr="00CF2640">
        <w:t xml:space="preserve"> </w:t>
      </w:r>
      <w:r w:rsidR="00CF2640" w:rsidRPr="00CF2640">
        <w:rPr>
          <w:rFonts w:ascii="Times New Roman" w:hAnsi="Times New Roman" w:cs="Times New Roman"/>
          <w:sz w:val="24"/>
          <w:szCs w:val="24"/>
        </w:rPr>
        <w:t>spełnia</w:t>
      </w:r>
      <w:r w:rsidR="00CF2640">
        <w:rPr>
          <w:rFonts w:ascii="Times New Roman" w:hAnsi="Times New Roman" w:cs="Times New Roman"/>
          <w:sz w:val="24"/>
          <w:szCs w:val="24"/>
        </w:rPr>
        <w:t>m</w:t>
      </w:r>
      <w:r w:rsidR="00CF2640" w:rsidRPr="00CF2640">
        <w:rPr>
          <w:rFonts w:ascii="Times New Roman" w:hAnsi="Times New Roman" w:cs="Times New Roman"/>
          <w:sz w:val="24"/>
          <w:szCs w:val="24"/>
        </w:rPr>
        <w:t xml:space="preserve"> wymogi określone w art. 190 ust. 6 Ustawy Prawo o Szkolnictwie Wyższym z dnia 20 lipca 2018 r. z </w:t>
      </w:r>
      <w:proofErr w:type="spellStart"/>
      <w:r w:rsidR="00CF2640" w:rsidRPr="00CF26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2640" w:rsidRPr="00CF2640">
        <w:rPr>
          <w:rFonts w:ascii="Times New Roman" w:hAnsi="Times New Roman" w:cs="Times New Roman"/>
          <w:sz w:val="24"/>
          <w:szCs w:val="24"/>
        </w:rPr>
        <w:t>. zm.*</w:t>
      </w:r>
      <w:r w:rsidR="00CF2640">
        <w:rPr>
          <w:rFonts w:ascii="Times New Roman" w:hAnsi="Times New Roman" w:cs="Times New Roman"/>
          <w:sz w:val="24"/>
          <w:szCs w:val="24"/>
        </w:rPr>
        <w:t>*</w:t>
      </w: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E01" w:rsidRDefault="00CA5E01" w:rsidP="00461E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9A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71B1" w:rsidRDefault="00C171B1" w:rsidP="00C171B1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40" w:rsidRDefault="00CA5E01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……………………………………….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r w:rsidR="00CF2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01">
        <w:rPr>
          <w:rFonts w:ascii="Times New Roman" w:hAnsi="Times New Roman" w:cs="Times New Roman"/>
          <w:i/>
          <w:sz w:val="18"/>
          <w:szCs w:val="18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A9A" w:rsidRDefault="00271A9A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3D0" w:rsidRDefault="004E43D0" w:rsidP="00CF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*właściwe podkreślić</w:t>
      </w:r>
    </w:p>
    <w:p w:rsidR="00271A9A" w:rsidRPr="00271A9A" w:rsidRDefault="00CF2640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lastRenderedPageBreak/>
        <w:br/>
      </w:r>
      <w:r w:rsidR="00271A9A" w:rsidRPr="00271A9A">
        <w:rPr>
          <w:rFonts w:ascii="Times New Roman" w:hAnsi="Times New Roman" w:cs="Times New Roman"/>
          <w:sz w:val="18"/>
          <w:szCs w:val="18"/>
        </w:rPr>
        <w:t>**</w:t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bCs/>
          <w:sz w:val="18"/>
          <w:szCs w:val="18"/>
        </w:rPr>
        <w:t xml:space="preserve">Art. 190. </w:t>
      </w:r>
      <w:r w:rsidR="00271A9A" w:rsidRPr="00271A9A">
        <w:rPr>
          <w:rFonts w:ascii="Times New Roman" w:hAnsi="Times New Roman" w:cs="Times New Roman"/>
          <w:sz w:val="18"/>
          <w:szCs w:val="18"/>
        </w:rPr>
        <w:t>1. Opieka naukowa nad przygotowaniem rozprawy doktorskiej jest sprawowana przez promotora lub promotorów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albo przez promotora i promotora pomocniczego.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2. W postępowaniu w sprawie nadania stopnia doktora wyznacza się 3 recenzentów spośród osób niebędących pracownikami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podmiotu doktoryzującego oraz uczelni, instytutu PAN, instytutu badawczego albo instytutu międzynarodowego,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których pracownikiem jest osoba ubiegająca się o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3. Recenzenci sporządzają recenzje rozprawy doktorskiej w terminie 2 miesięcy od dnia jej doręczenia.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4. Promotorem i recenzentem może być osoba posiadająca stopień doktora habilitowanego lub tytuł profesora,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a promotorem pomocniczym – osoba posiadająca stopień doktora.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5. Promotorem i recenzentem może być osoba niespełniająca warunków określonych w ust. 4, która jest pracownikiem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zagranicznej uczelni lub instytucji naukowej, jeżeli organ, o którym mowa w art. 178 ust. 1, uzna, że osoba ta posiada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1A9A">
        <w:rPr>
          <w:rFonts w:ascii="Times New Roman" w:hAnsi="Times New Roman" w:cs="Times New Roman"/>
          <w:sz w:val="18"/>
          <w:szCs w:val="18"/>
        </w:rPr>
        <w:t>znaczące osiągnięcia w zakresie zagadnień naukowych, których dotyczy rozprawa doktorska.</w:t>
      </w:r>
    </w:p>
    <w:p w:rsidR="00271A9A" w:rsidRPr="00271A9A" w:rsidRDefault="00271A9A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71A9A">
        <w:rPr>
          <w:rFonts w:ascii="Times New Roman" w:hAnsi="Times New Roman" w:cs="Times New Roman"/>
          <w:b/>
          <w:sz w:val="18"/>
          <w:szCs w:val="18"/>
        </w:rPr>
        <w:t>6. Promotorem nie może zostać osoba, która w okresie ostatnich 5 lat:</w:t>
      </w:r>
    </w:p>
    <w:p w:rsidR="00271A9A" w:rsidRPr="00271A9A" w:rsidRDefault="00B143FE" w:rsidP="00271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 xml:space="preserve">1) była promotorem 4 doktorantów, którzy zostali skreśleni z listy doktorantów z powodu negatywnego wyniku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oceny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śródokresowej, lub</w:t>
      </w:r>
    </w:p>
    <w:p w:rsidR="00B143FE" w:rsidRPr="00B143FE" w:rsidRDefault="00B143FE" w:rsidP="00B1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2) sprawowała opiekę nad przygotowaniem rozprawy przez co najmniej 2 osoby ubiegają</w:t>
      </w:r>
      <w:r>
        <w:rPr>
          <w:rFonts w:ascii="Times New Roman" w:hAnsi="Times New Roman" w:cs="Times New Roman"/>
          <w:b/>
          <w:sz w:val="18"/>
          <w:szCs w:val="18"/>
        </w:rPr>
        <w:t xml:space="preserve">ce się o stopień doktora,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   które </w:t>
      </w:r>
      <w:r w:rsidR="00271A9A" w:rsidRPr="00271A9A">
        <w:rPr>
          <w:rFonts w:ascii="Times New Roman" w:hAnsi="Times New Roman" w:cs="Times New Roman"/>
          <w:b/>
          <w:sz w:val="18"/>
          <w:szCs w:val="18"/>
        </w:rPr>
        <w:t>nie uzyskały pozytywnych recenzji, o których mowa w art. 191 ust. 1.</w:t>
      </w:r>
      <w:r w:rsidR="00CF2640" w:rsidRPr="00271A9A">
        <w:rPr>
          <w:rFonts w:ascii="Times New Roman" w:hAnsi="Times New Roman" w:cs="Times New Roman"/>
          <w:b/>
          <w:sz w:val="18"/>
          <w:szCs w:val="18"/>
        </w:rPr>
        <w:br/>
      </w:r>
      <w:r w:rsidR="00CF2640" w:rsidRPr="00271A9A">
        <w:rPr>
          <w:rFonts w:ascii="Times New Roman" w:hAnsi="Times New Roman" w:cs="Times New Roman"/>
          <w:sz w:val="18"/>
          <w:szCs w:val="18"/>
        </w:rPr>
        <w:t xml:space="preserve">  </w:t>
      </w:r>
      <w:r w:rsidR="00CF2640" w:rsidRPr="00271A9A">
        <w:rPr>
          <w:rFonts w:ascii="Times New Roman" w:hAnsi="Times New Roman" w:cs="Times New Roman"/>
          <w:sz w:val="18"/>
          <w:szCs w:val="18"/>
        </w:rPr>
        <w:br/>
      </w:r>
      <w:r w:rsidR="00CA5E01" w:rsidRPr="00271A9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43FE" w:rsidRDefault="00B143FE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A5E01" w:rsidRPr="00271A9A" w:rsidRDefault="00CA5E01" w:rsidP="00271A9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CA5E01" w:rsidRPr="00271A9A" w:rsidSect="004E43D0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BD" w:rsidRDefault="008C64BD" w:rsidP="00F2652F">
      <w:pPr>
        <w:spacing w:after="0" w:line="240" w:lineRule="auto"/>
      </w:pPr>
      <w:r>
        <w:separator/>
      </w:r>
    </w:p>
  </w:endnote>
  <w:endnote w:type="continuationSeparator" w:id="0">
    <w:p w:rsidR="008C64BD" w:rsidRDefault="008C64BD" w:rsidP="00F2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BD" w:rsidRDefault="008C64BD" w:rsidP="00F2652F">
      <w:pPr>
        <w:spacing w:after="0" w:line="240" w:lineRule="auto"/>
      </w:pPr>
      <w:r>
        <w:separator/>
      </w:r>
    </w:p>
  </w:footnote>
  <w:footnote w:type="continuationSeparator" w:id="0">
    <w:p w:rsidR="008C64BD" w:rsidRDefault="008C64BD" w:rsidP="00F2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52"/>
    <w:rsid w:val="0000169B"/>
    <w:rsid w:val="00014B64"/>
    <w:rsid w:val="000407D2"/>
    <w:rsid w:val="0004082F"/>
    <w:rsid w:val="000D3C52"/>
    <w:rsid w:val="0010589D"/>
    <w:rsid w:val="00134223"/>
    <w:rsid w:val="00172474"/>
    <w:rsid w:val="00200B5D"/>
    <w:rsid w:val="002033A8"/>
    <w:rsid w:val="00271A9A"/>
    <w:rsid w:val="002B6AF5"/>
    <w:rsid w:val="002E39B7"/>
    <w:rsid w:val="00324C9F"/>
    <w:rsid w:val="003D4187"/>
    <w:rsid w:val="00432558"/>
    <w:rsid w:val="00461E62"/>
    <w:rsid w:val="004D35CE"/>
    <w:rsid w:val="004E43D0"/>
    <w:rsid w:val="004F48FD"/>
    <w:rsid w:val="006E193B"/>
    <w:rsid w:val="006F5620"/>
    <w:rsid w:val="00705649"/>
    <w:rsid w:val="0072014D"/>
    <w:rsid w:val="00720500"/>
    <w:rsid w:val="00722785"/>
    <w:rsid w:val="007520D1"/>
    <w:rsid w:val="00800E01"/>
    <w:rsid w:val="008332D6"/>
    <w:rsid w:val="008C64BD"/>
    <w:rsid w:val="00956C7E"/>
    <w:rsid w:val="009A7264"/>
    <w:rsid w:val="009C3055"/>
    <w:rsid w:val="00A13242"/>
    <w:rsid w:val="00A80368"/>
    <w:rsid w:val="00AD0AC9"/>
    <w:rsid w:val="00AD56BF"/>
    <w:rsid w:val="00B1101F"/>
    <w:rsid w:val="00B143FE"/>
    <w:rsid w:val="00B15C3B"/>
    <w:rsid w:val="00C171B1"/>
    <w:rsid w:val="00CA5E01"/>
    <w:rsid w:val="00CE5093"/>
    <w:rsid w:val="00CF2640"/>
    <w:rsid w:val="00D44097"/>
    <w:rsid w:val="00D52409"/>
    <w:rsid w:val="00D609B9"/>
    <w:rsid w:val="00D81EA7"/>
    <w:rsid w:val="00D96F95"/>
    <w:rsid w:val="00DF4993"/>
    <w:rsid w:val="00E62694"/>
    <w:rsid w:val="00E91762"/>
    <w:rsid w:val="00F2652F"/>
    <w:rsid w:val="00F418B5"/>
    <w:rsid w:val="00FA13C3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F21A"/>
  <w15:docId w15:val="{52B3D0E5-2329-4125-A208-5F2F6277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C52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F265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2F"/>
  </w:style>
  <w:style w:type="paragraph" w:styleId="Stopka">
    <w:name w:val="footer"/>
    <w:basedOn w:val="Normalny"/>
    <w:link w:val="StopkaZnak"/>
    <w:uiPriority w:val="99"/>
    <w:unhideWhenUsed/>
    <w:rsid w:val="00F2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colledium medicum</dc:creator>
  <cp:keywords/>
  <dc:description/>
  <cp:lastModifiedBy>Małgorzata Chamier-Gliszczyńska (malgorzata.gliszczynska)</cp:lastModifiedBy>
  <cp:revision>3</cp:revision>
  <cp:lastPrinted>2020-07-23T10:58:00Z</cp:lastPrinted>
  <dcterms:created xsi:type="dcterms:W3CDTF">2022-03-14T11:34:00Z</dcterms:created>
  <dcterms:modified xsi:type="dcterms:W3CDTF">2022-03-17T14:48:00Z</dcterms:modified>
</cp:coreProperties>
</file>